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08"/>
        <w:gridCol w:w="1942"/>
        <w:gridCol w:w="4860"/>
      </w:tblGrid>
      <w:tr w:rsidR="00CA3215" w:rsidRPr="00005CC3" w14:paraId="340A69EF" w14:textId="77777777" w:rsidTr="00BE2372">
        <w:trPr>
          <w:trHeight w:val="260"/>
        </w:trPr>
        <w:tc>
          <w:tcPr>
            <w:tcW w:w="3908" w:type="dxa"/>
          </w:tcPr>
          <w:p w14:paraId="1109A80E" w14:textId="77777777" w:rsidR="00CA3215" w:rsidRPr="00853610" w:rsidRDefault="00AC3D0E" w:rsidP="00BE2372">
            <w:pPr>
              <w:tabs>
                <w:tab w:val="left" w:pos="431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pict w14:anchorId="3C833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60.5pt;height:26.25pt;visibility:visible;mso-wrap-style:square">
                  <v:imagedata r:id="rId10" o:title="Marquedor_4C (2)"/>
                </v:shape>
              </w:pict>
            </w:r>
          </w:p>
        </w:tc>
        <w:tc>
          <w:tcPr>
            <w:tcW w:w="1942" w:type="dxa"/>
          </w:tcPr>
          <w:p w14:paraId="3A80DA08" w14:textId="77777777" w:rsidR="00CA3215" w:rsidRPr="00200086" w:rsidRDefault="00CA3215" w:rsidP="00BE2372">
            <w:pPr>
              <w:tabs>
                <w:tab w:val="left" w:pos="4317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60" w:type="dxa"/>
          </w:tcPr>
          <w:p w14:paraId="7C39408A" w14:textId="77777777" w:rsidR="00AC3D0E" w:rsidRDefault="00AC3D0E" w:rsidP="00005CC3">
            <w:pPr>
              <w:tabs>
                <w:tab w:val="left" w:pos="7542"/>
              </w:tabs>
              <w:jc w:val="right"/>
              <w:rPr>
                <w:sz w:val="20"/>
                <w:szCs w:val="20"/>
              </w:rPr>
            </w:pPr>
            <w:r w:rsidRPr="00AC3D0E">
              <w:rPr>
                <w:sz w:val="20"/>
                <w:szCs w:val="20"/>
              </w:rPr>
              <w:t>1550 Metcalfe Street, Suite 1500,</w:t>
            </w:r>
          </w:p>
          <w:p w14:paraId="3B6DF3F5" w14:textId="77777777" w:rsidR="00005CC3" w:rsidRDefault="00005CC3" w:rsidP="00005CC3">
            <w:pPr>
              <w:tabs>
                <w:tab w:val="left" w:pos="7542"/>
              </w:tabs>
              <w:jc w:val="right"/>
              <w:rPr>
                <w:sz w:val="20"/>
                <w:szCs w:val="20"/>
              </w:rPr>
            </w:pPr>
            <w:r w:rsidRPr="0034140D">
              <w:rPr>
                <w:sz w:val="20"/>
                <w:szCs w:val="20"/>
              </w:rPr>
              <w:t>Montréal (Québec) H3</w:t>
            </w:r>
            <w:r w:rsidR="00AC3D0E">
              <w:rPr>
                <w:sz w:val="20"/>
                <w:szCs w:val="20"/>
              </w:rPr>
              <w:t>A 1X6</w:t>
            </w:r>
          </w:p>
          <w:p w14:paraId="0434C15E" w14:textId="77777777" w:rsidR="00005CC3" w:rsidRPr="00FE000F" w:rsidRDefault="00005CC3" w:rsidP="00005CC3">
            <w:pPr>
              <w:tabs>
                <w:tab w:val="left" w:pos="7542"/>
              </w:tabs>
              <w:jc w:val="right"/>
              <w:rPr>
                <w:sz w:val="20"/>
                <w:szCs w:val="20"/>
                <w:lang w:val="en-US"/>
              </w:rPr>
            </w:pPr>
            <w:r w:rsidRPr="00FE000F">
              <w:rPr>
                <w:sz w:val="20"/>
                <w:szCs w:val="20"/>
                <w:lang w:val="en-US"/>
              </w:rPr>
              <w:t>T 514-393-9900 ● 1 800-668-0668</w:t>
            </w:r>
          </w:p>
          <w:p w14:paraId="76EAF1EF" w14:textId="77777777" w:rsidR="00005CC3" w:rsidRPr="003F7DC9" w:rsidRDefault="00005CC3" w:rsidP="00005CC3">
            <w:pPr>
              <w:tabs>
                <w:tab w:val="left" w:pos="7542"/>
              </w:tabs>
              <w:jc w:val="right"/>
              <w:rPr>
                <w:sz w:val="20"/>
                <w:szCs w:val="20"/>
                <w:lang w:val="en-US"/>
              </w:rPr>
            </w:pPr>
            <w:r w:rsidRPr="003F7DC9">
              <w:rPr>
                <w:sz w:val="20"/>
                <w:szCs w:val="20"/>
                <w:lang w:val="en-US"/>
              </w:rPr>
              <w:t>F 514-393-4060</w:t>
            </w:r>
          </w:p>
          <w:p w14:paraId="2E506645" w14:textId="77777777" w:rsidR="00CA3215" w:rsidRPr="00200086" w:rsidRDefault="00005CC3" w:rsidP="00005CC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order on line, send</w:t>
            </w:r>
            <w:r w:rsidRPr="00200086">
              <w:rPr>
                <w:sz w:val="20"/>
                <w:szCs w:val="20"/>
                <w:lang w:val="en-US"/>
              </w:rPr>
              <w:t xml:space="preserve"> to </w:t>
            </w:r>
            <w:hyperlink r:id="rId11" w:history="1">
              <w:r w:rsidR="00AC3D0E" w:rsidRPr="00647044">
                <w:rPr>
                  <w:rStyle w:val="Hyperlink"/>
                  <w:sz w:val="20"/>
                  <w:szCs w:val="20"/>
                  <w:lang w:val="en-US"/>
                </w:rPr>
                <w:t>mdo.info@dyedurham.com</w:t>
              </w:r>
            </w:hyperlink>
          </w:p>
          <w:p w14:paraId="5D703610" w14:textId="77777777" w:rsidR="00CA3215" w:rsidRPr="00200086" w:rsidRDefault="00CA3215" w:rsidP="00BE2372">
            <w:pPr>
              <w:tabs>
                <w:tab w:val="left" w:pos="7542"/>
              </w:tabs>
              <w:jc w:val="right"/>
              <w:rPr>
                <w:sz w:val="20"/>
                <w:szCs w:val="20"/>
                <w:lang w:val="en-US"/>
              </w:rPr>
            </w:pPr>
          </w:p>
          <w:p w14:paraId="34D6EB37" w14:textId="77777777" w:rsidR="00CA3215" w:rsidRPr="00200086" w:rsidRDefault="00CA3215" w:rsidP="00BE2372">
            <w:pPr>
              <w:tabs>
                <w:tab w:val="left" w:pos="7542"/>
              </w:tabs>
              <w:jc w:val="right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0E8EBE35" w14:textId="77777777" w:rsidR="00F3436D" w:rsidRDefault="003A27FE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PRECO</w:t>
      </w:r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AND ORGANIZATIONAL PROCEEDINGS</w:t>
      </w:r>
    </w:p>
    <w:p w14:paraId="1523BC91" w14:textId="77777777" w:rsidR="00F3436D" w:rsidRDefault="003A27FE">
      <w:pPr>
        <w:pStyle w:val="Heading2"/>
        <w:widowControl/>
        <w:tabs>
          <w:tab w:val="clear" w:pos="-1440"/>
          <w:tab w:val="clear" w:pos="-720"/>
          <w:tab w:val="clear" w:pos="-14"/>
          <w:tab w:val="clear" w:pos="460"/>
          <w:tab w:val="clear" w:pos="1173"/>
        </w:tabs>
        <w:autoSpaceDE/>
        <w:autoSpaceDN/>
        <w:adjustRightInd/>
        <w:spacing w:line="240" w:lineRule="auto"/>
        <w:rPr>
          <w:szCs w:val="28"/>
          <w:lang w:val="en-GB"/>
        </w:rPr>
      </w:pPr>
      <w:r>
        <w:rPr>
          <w:szCs w:val="28"/>
          <w:lang w:val="en-GB"/>
        </w:rPr>
        <w:t>COMPANY OR CORPORATION</w:t>
      </w:r>
    </w:p>
    <w:tbl>
      <w:tblPr>
        <w:tblW w:w="10716" w:type="dxa"/>
        <w:tblInd w:w="-5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  <w:gridCol w:w="7"/>
      </w:tblGrid>
      <w:tr w:rsidR="00F3436D" w14:paraId="2A553983" w14:textId="77777777" w:rsidTr="00CA3215"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BAD4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51DD1AAD" w14:textId="77777777" w:rsidR="00F3436D" w:rsidRDefault="003A27FE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GENERAL INFORMATION</w:t>
            </w:r>
          </w:p>
        </w:tc>
      </w:tr>
      <w:tr w:rsidR="00F3436D" w:rsidRPr="00005CC3" w14:paraId="5B784944" w14:textId="77777777" w:rsidTr="00CA3215"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C2830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75EE8BDB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Client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File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Person in charge: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</w:p>
        </w:tc>
      </w:tr>
      <w:tr w:rsidR="00F3436D" w:rsidRPr="00005CC3" w14:paraId="5814D882" w14:textId="77777777" w:rsidTr="00CA3215"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A785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  <w:lang w:val="en-GB"/>
              </w:rPr>
            </w:pPr>
          </w:p>
          <w:p w14:paraId="77EA6FC8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(Complete if client number is not mentioned)</w:t>
            </w:r>
          </w:p>
          <w:p w14:paraId="77CF3D05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Name of firm: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6464E246" w14:textId="77777777" w:rsidR="00F3436D" w:rsidRDefault="00F3436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3A27FE">
              <w:rPr>
                <w:b/>
                <w:bCs/>
                <w:sz w:val="20"/>
                <w:szCs w:val="22"/>
                <w:lang w:val="en-GB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3A27FE">
              <w:rPr>
                <w:b/>
                <w:bCs/>
                <w:sz w:val="20"/>
                <w:szCs w:val="22"/>
                <w:lang w:val="en-GB"/>
              </w:rPr>
              <w:t>Address:</w:t>
            </w:r>
            <w:r w:rsidR="003A27FE">
              <w:rPr>
                <w:sz w:val="20"/>
                <w:szCs w:val="22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27FE">
              <w:rPr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D498235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Telephone: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ab/>
            </w:r>
            <w:r>
              <w:rPr>
                <w:sz w:val="20"/>
                <w:szCs w:val="22"/>
                <w:lang w:val="en-GB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  <w:lang w:val="en-GB"/>
              </w:rPr>
              <w:t>Email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</w:p>
        </w:tc>
      </w:tr>
      <w:tr w:rsidR="00F3436D" w14:paraId="22FAAC6D" w14:textId="77777777" w:rsidTr="00CA3215"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E857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3A27FE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14:paraId="7A5827C5" w14:textId="77777777" w:rsidR="00F3436D" w:rsidRDefault="003A27FE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ARTICLES OF INCORPORATION</w:t>
            </w:r>
          </w:p>
        </w:tc>
      </w:tr>
      <w:tr w:rsidR="00F3436D" w14:paraId="7C87D593" w14:textId="77777777" w:rsidTr="00CA3215"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8ED1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2134AAC4" w14:textId="77777777" w:rsidR="00F3436D" w:rsidRDefault="003A27FE">
            <w:pPr>
              <w:pStyle w:val="Heading4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RESERVATION</w:t>
            </w:r>
          </w:p>
        </w:tc>
      </w:tr>
      <w:tr w:rsidR="00F3436D" w14:paraId="1265DDAC" w14:textId="77777777" w:rsidTr="00CA3215"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6756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239DF655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 of incorporation:</w:t>
            </w:r>
            <w:r w:rsidR="00CA3215">
              <w:rPr>
                <w:sz w:val="20"/>
                <w:szCs w:val="20"/>
                <w:lang w:val="en-GB"/>
              </w:rPr>
              <w:t xml:space="preserve">  Québec </w:t>
            </w:r>
            <w:r>
              <w:rPr>
                <w:sz w:val="20"/>
                <w:szCs w:val="20"/>
                <w:lang w:val="en-GB"/>
              </w:rPr>
              <w:t>Q</w:t>
            </w:r>
            <w:r w:rsidR="00CA3215">
              <w:rPr>
                <w:sz w:val="20"/>
                <w:szCs w:val="20"/>
                <w:lang w:val="en-GB"/>
              </w:rPr>
              <w:t>B</w:t>
            </w:r>
            <w:r>
              <w:rPr>
                <w:sz w:val="20"/>
                <w:szCs w:val="20"/>
                <w:lang w:val="en-GB"/>
              </w:rPr>
              <w:t xml:space="preserve">CA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  <w:lang w:val="en-GB"/>
              </w:rPr>
              <w:t xml:space="preserve">     </w:t>
            </w:r>
            <w:r w:rsidR="00CA3215">
              <w:rPr>
                <w:sz w:val="20"/>
                <w:szCs w:val="20"/>
                <w:lang w:val="en-GB"/>
              </w:rPr>
              <w:t xml:space="preserve">Federal </w:t>
            </w:r>
            <w:r>
              <w:rPr>
                <w:sz w:val="20"/>
                <w:szCs w:val="20"/>
                <w:lang w:val="en-GB"/>
              </w:rPr>
              <w:t xml:space="preserve">CBCA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  <w:lang w:val="en-GB"/>
              </w:rPr>
              <w:t xml:space="preserve">          </w:t>
            </w:r>
            <w:r>
              <w:rPr>
                <w:b/>
                <w:bCs/>
                <w:sz w:val="20"/>
                <w:szCs w:val="20"/>
                <w:lang w:val="en-GB"/>
              </w:rPr>
              <w:t>Articles:</w:t>
            </w:r>
            <w:r>
              <w:rPr>
                <w:sz w:val="20"/>
                <w:szCs w:val="20"/>
                <w:lang w:val="en-GB"/>
              </w:rPr>
              <w:t xml:space="preserve"> French </w:t>
            </w:r>
            <w:r w:rsidR="00F3436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English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7DFFD52C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Date of incorporation (to be confirmed depending on availability):</w:t>
            </w:r>
            <w:r>
              <w:rPr>
                <w:sz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" w:name="Texte31"/>
            <w:r>
              <w:rPr>
                <w:sz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3"/>
          </w:p>
          <w:p w14:paraId="5AA1F5F7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Service</w:t>
            </w:r>
            <w:r>
              <w:rPr>
                <w:sz w:val="20"/>
                <w:lang w:val="en-GB"/>
              </w:rPr>
              <w:t xml:space="preserve"> :</w:t>
            </w:r>
            <w:r>
              <w:rPr>
                <w:sz w:val="20"/>
                <w:szCs w:val="22"/>
                <w:lang w:val="en-GB"/>
              </w:rPr>
              <w:t xml:space="preserve"> Priority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Regular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F3436D" w14:paraId="6ACEE204" w14:textId="77777777" w:rsidTr="00CA3215"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DA43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3AC320D2" w14:textId="77777777" w:rsidR="00F3436D" w:rsidRDefault="003A27FE">
            <w:pPr>
              <w:pStyle w:val="Heading4"/>
              <w:rPr>
                <w:sz w:val="22"/>
                <w:szCs w:val="22"/>
                <w:lang w:val="en-CA"/>
              </w:rPr>
            </w:pPr>
            <w:r>
              <w:rPr>
                <w:lang w:val="en-CA"/>
              </w:rPr>
              <w:t>MODIFICATION</w:t>
            </w:r>
          </w:p>
        </w:tc>
      </w:tr>
      <w:tr w:rsidR="00F3436D" w:rsidRPr="00005CC3" w14:paraId="012626E1" w14:textId="77777777" w:rsidTr="00CA3215"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A978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New address of head office: </w:t>
            </w:r>
            <w:r w:rsidR="00F3436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</w:p>
          <w:p w14:paraId="298F175E" w14:textId="77777777" w:rsidR="00F3436D" w:rsidRDefault="00CA3215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Judicial district (if Québec </w:t>
            </w:r>
            <w:r w:rsidR="003A27FE">
              <w:rPr>
                <w:b/>
                <w:bCs/>
                <w:sz w:val="20"/>
                <w:lang w:val="en-CA"/>
              </w:rPr>
              <w:t>Q</w:t>
            </w:r>
            <w:r>
              <w:rPr>
                <w:b/>
                <w:bCs/>
                <w:sz w:val="20"/>
                <w:lang w:val="en-CA"/>
              </w:rPr>
              <w:t>B</w:t>
            </w:r>
            <w:r w:rsidR="003A27FE">
              <w:rPr>
                <w:b/>
                <w:bCs/>
                <w:sz w:val="20"/>
                <w:lang w:val="en-CA"/>
              </w:rPr>
              <w:t xml:space="preserve">CA): </w:t>
            </w:r>
            <w:r w:rsidR="00F3436D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A27FE"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</w:p>
          <w:p w14:paraId="71804285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Change of province or judicial district</w:t>
            </w:r>
            <w:r>
              <w:rPr>
                <w:sz w:val="20"/>
                <w:lang w:val="en-CA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0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"/>
            <w:r>
              <w:rPr>
                <w:sz w:val="20"/>
                <w:lang w:val="en-CA"/>
              </w:rPr>
              <w:t xml:space="preserve"> </w:t>
            </w:r>
          </w:p>
          <w:p w14:paraId="6084CC32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If </w:t>
            </w:r>
            <w:proofErr w:type="spellStart"/>
            <w:r>
              <w:rPr>
                <w:b/>
                <w:bCs/>
                <w:sz w:val="20"/>
                <w:lang w:val="en-CA"/>
              </w:rPr>
              <w:t>Notax</w:t>
            </w:r>
            <w:proofErr w:type="spellEnd"/>
            <w:r>
              <w:rPr>
                <w:b/>
                <w:bCs/>
                <w:position w:val="6"/>
                <w:sz w:val="16"/>
                <w:lang w:val="en-CA"/>
              </w:rPr>
              <w:t>TM</w:t>
            </w:r>
            <w:r>
              <w:rPr>
                <w:b/>
                <w:bCs/>
                <w:sz w:val="20"/>
                <w:lang w:val="en-CA"/>
              </w:rPr>
              <w:t xml:space="preserve"> Service, telephone no.:</w:t>
            </w:r>
            <w:r>
              <w:rPr>
                <w:sz w:val="20"/>
                <w:lang w:val="en-CA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" w:name="Texte30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5"/>
          </w:p>
          <w:p w14:paraId="619A78F2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Modification of corporate name:</w:t>
            </w:r>
            <w:r>
              <w:rPr>
                <w:sz w:val="20"/>
                <w:szCs w:val="22"/>
                <w:lang w:val="en-CA"/>
              </w:rPr>
              <w:t xml:space="preserve"> French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  English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6"/>
            <w:r>
              <w:rPr>
                <w:sz w:val="20"/>
                <w:szCs w:val="22"/>
                <w:lang w:val="en-CA"/>
              </w:rPr>
              <w:t xml:space="preserve">     Bilingual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7E1ED37F" w14:textId="77777777" w:rsidR="00F3436D" w:rsidRDefault="00F3436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A27F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 w:rsidR="003A2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FA4AB70" w14:textId="77777777" w:rsidR="00F3436D" w:rsidRDefault="00F3436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3A27FE">
              <w:rPr>
                <w:sz w:val="20"/>
                <w:lang w:val="en-CA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3A27FE">
              <w:rPr>
                <w:b/>
                <w:bCs/>
                <w:sz w:val="20"/>
                <w:szCs w:val="22"/>
                <w:lang w:val="en-CA"/>
              </w:rPr>
              <w:t>Consent (CBCA):</w:t>
            </w:r>
            <w:r w:rsidR="003A27FE">
              <w:rPr>
                <w:sz w:val="20"/>
                <w:lang w:val="en-CA"/>
              </w:rPr>
              <w:t xml:space="preserve"> Yes </w:t>
            </w: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3A27FE"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3A27FE">
              <w:rPr>
                <w:sz w:val="20"/>
                <w:lang w:val="en-CA"/>
              </w:rPr>
              <w:t xml:space="preserve">   No </w:t>
            </w:r>
            <w:r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3A27FE"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3A27FE">
              <w:rPr>
                <w:sz w:val="20"/>
                <w:lang w:val="en-CA"/>
              </w:rPr>
              <w:t xml:space="preserve">     </w:t>
            </w:r>
            <w:r w:rsidR="003A27FE">
              <w:rPr>
                <w:b/>
                <w:bCs/>
                <w:sz w:val="20"/>
                <w:lang w:val="en-CA"/>
              </w:rPr>
              <w:t>Name search and reservation:</w:t>
            </w:r>
            <w:r w:rsidR="003A27FE">
              <w:rPr>
                <w:sz w:val="20"/>
                <w:lang w:val="en-CA"/>
              </w:rPr>
              <w:t xml:space="preserve"> To do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3A27FE"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3A27FE">
              <w:rPr>
                <w:sz w:val="20"/>
                <w:lang w:val="en-CA"/>
              </w:rPr>
              <w:t xml:space="preserve">   Report attached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7FE"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B51F513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Documents to file with search report:</w:t>
            </w:r>
            <w:r>
              <w:rPr>
                <w:sz w:val="20"/>
                <w:lang w:val="en-CA"/>
              </w:rPr>
              <w:t xml:space="preserve">  Striking off </w:t>
            </w:r>
            <w:r w:rsidR="00F3436D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Dissolution </w:t>
            </w:r>
            <w:r w:rsidR="00F3436D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Amending declaration </w:t>
            </w:r>
            <w:r w:rsidR="00F3436D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</w:p>
          <w:p w14:paraId="4233D0D0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line="226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Modification of share capital:  </w:t>
            </w:r>
            <w:r>
              <w:rPr>
                <w:sz w:val="20"/>
                <w:szCs w:val="20"/>
                <w:lang w:val="en-CA"/>
              </w:rPr>
              <w:t xml:space="preserve">1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  3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  4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  7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  9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classes                                 Personalized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 Of client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58DE9F97" w14:textId="77777777" w:rsidR="00F3436D" w:rsidRDefault="003A27FE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Signature of articles:  </w:t>
            </w:r>
            <w:r>
              <w:rPr>
                <w:sz w:val="20"/>
                <w:szCs w:val="22"/>
                <w:lang w:val="en-CA"/>
              </w:rPr>
              <w:t xml:space="preserve"> by Marque d’Or </w:t>
            </w:r>
            <w:r w:rsidR="00F3436D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by client </w:t>
            </w:r>
            <w:r w:rsidR="00F3436D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Other: </w:t>
            </w:r>
            <w:r w:rsidR="00F3436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10"/>
            <w:r>
              <w:rPr>
                <w:sz w:val="20"/>
                <w:lang w:val="en-CA"/>
              </w:rPr>
              <w:t> </w:t>
            </w:r>
          </w:p>
          <w:p w14:paraId="6F9D5080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</w:p>
        </w:tc>
      </w:tr>
      <w:tr w:rsidR="00F3436D" w:rsidRPr="00005CC3" w14:paraId="4D81F0B3" w14:textId="77777777" w:rsidTr="00CA3215">
        <w:trPr>
          <w:gridAfter w:val="1"/>
          <w:wAfter w:w="7" w:type="dxa"/>
        </w:trPr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3A44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</w:p>
          <w:p w14:paraId="49FE02D8" w14:textId="77777777" w:rsidR="00F3436D" w:rsidRDefault="003A27FE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8"/>
                <w:szCs w:val="28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ab/>
            </w:r>
            <w:r>
              <w:rPr>
                <w:b/>
                <w:bCs/>
                <w:sz w:val="28"/>
                <w:szCs w:val="28"/>
                <w:lang w:val="en-CA"/>
              </w:rPr>
              <w:t>DIRECTORS AND SHAREHOLDERS</w:t>
            </w:r>
          </w:p>
          <w:p w14:paraId="30BFEA08" w14:textId="77777777" w:rsidR="00F3436D" w:rsidRDefault="003A27FE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8"/>
                <w:lang w:val="en-CA"/>
              </w:rPr>
              <w:t>Number of directors:</w:t>
            </w:r>
            <w:r>
              <w:rPr>
                <w:sz w:val="20"/>
                <w:szCs w:val="28"/>
                <w:lang w:val="en-CA"/>
              </w:rPr>
              <w:t xml:space="preserve">  minimum: </w:t>
            </w:r>
            <w:r w:rsidR="00F3436D">
              <w:rPr>
                <w:sz w:val="20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>
              <w:rPr>
                <w:sz w:val="20"/>
                <w:szCs w:val="28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8"/>
              </w:rPr>
            </w:r>
            <w:r w:rsidR="00F3436D"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 w:rsidR="00F3436D">
              <w:rPr>
                <w:sz w:val="20"/>
                <w:szCs w:val="28"/>
              </w:rPr>
              <w:fldChar w:fldCharType="end"/>
            </w:r>
            <w:bookmarkEnd w:id="11"/>
            <w:r>
              <w:rPr>
                <w:sz w:val="20"/>
                <w:szCs w:val="28"/>
                <w:lang w:val="en-CA"/>
              </w:rPr>
              <w:t xml:space="preserve">     maximum: </w:t>
            </w:r>
            <w:r w:rsidR="00F3436D">
              <w:rPr>
                <w:sz w:val="20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>
              <w:rPr>
                <w:sz w:val="20"/>
                <w:szCs w:val="28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8"/>
              </w:rPr>
            </w:r>
            <w:r w:rsidR="00F3436D"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 w:rsidR="00F3436D">
              <w:rPr>
                <w:sz w:val="20"/>
                <w:szCs w:val="28"/>
              </w:rPr>
              <w:fldChar w:fldCharType="end"/>
            </w:r>
            <w:bookmarkEnd w:id="12"/>
          </w:p>
        </w:tc>
      </w:tr>
      <w:tr w:rsidR="00F3436D" w14:paraId="659C9461" w14:textId="77777777" w:rsidTr="00CA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716" w:type="dxa"/>
            <w:gridSpan w:val="2"/>
          </w:tcPr>
          <w:p w14:paraId="0CFBDAEC" w14:textId="77777777" w:rsidR="00F3436D" w:rsidRDefault="00F3436D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A27FE" w:rsidRPr="00005CC3">
              <w:rPr>
                <w:sz w:val="22"/>
                <w:szCs w:val="22"/>
                <w:lang w:val="en-US"/>
              </w:rPr>
              <w:instrText>ADVANCE \d3</w:instrText>
            </w:r>
            <w:r>
              <w:rPr>
                <w:sz w:val="22"/>
                <w:szCs w:val="22"/>
              </w:rPr>
              <w:fldChar w:fldCharType="end"/>
            </w:r>
            <w:r w:rsidR="003A27FE">
              <w:rPr>
                <w:b/>
                <w:bCs/>
                <w:sz w:val="20"/>
                <w:szCs w:val="22"/>
                <w:lang w:val="en-CA"/>
              </w:rPr>
              <w:t>1.</w:t>
            </w:r>
            <w:r w:rsidR="00CA3215">
              <w:rPr>
                <w:sz w:val="20"/>
                <w:szCs w:val="22"/>
                <w:lang w:val="en-CA"/>
              </w:rPr>
              <w:t xml:space="preserve"> </w:t>
            </w:r>
            <w:r w:rsidR="003A27FE">
              <w:rPr>
                <w:sz w:val="20"/>
                <w:szCs w:val="22"/>
                <w:lang w:val="en-CA"/>
              </w:rPr>
              <w:t xml:space="preserve">Name: </w:t>
            </w:r>
            <w:r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="003A27FE">
              <w:rPr>
                <w:sz w:val="20"/>
                <w:szCs w:val="22"/>
                <w:lang w:val="en-CA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3A27FE">
              <w:rPr>
                <w:noProof/>
                <w:sz w:val="20"/>
                <w:szCs w:val="22"/>
              </w:rPr>
              <w:t> </w:t>
            </w:r>
            <w:r w:rsidR="003A27FE">
              <w:rPr>
                <w:noProof/>
                <w:sz w:val="20"/>
                <w:szCs w:val="22"/>
              </w:rPr>
              <w:t> </w:t>
            </w:r>
            <w:r w:rsidR="003A27FE">
              <w:rPr>
                <w:noProof/>
                <w:sz w:val="20"/>
                <w:szCs w:val="22"/>
              </w:rPr>
              <w:t> </w:t>
            </w:r>
            <w:r w:rsidR="003A27FE">
              <w:rPr>
                <w:noProof/>
                <w:sz w:val="20"/>
                <w:szCs w:val="22"/>
              </w:rPr>
              <w:t> </w:t>
            </w:r>
            <w:r w:rsidR="003A27FE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"/>
          </w:p>
          <w:p w14:paraId="350A45AF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14"/>
          </w:p>
          <w:p w14:paraId="66201C05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Shareholder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17"/>
          </w:p>
          <w:p w14:paraId="78DFD6A9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director at federal level:</w:t>
            </w:r>
            <w:r>
              <w:rPr>
                <w:sz w:val="20"/>
                <w:szCs w:val="22"/>
                <w:lang w:val="en-CA"/>
              </w:rPr>
              <w:t xml:space="preserve"> Canadian 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  <w:lang w:val="en-CA"/>
              </w:rPr>
              <w:t xml:space="preserve">   if other, state citizenship: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9" w:name="Texte7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19"/>
          </w:p>
          <w:p w14:paraId="3E3B1259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  <w:lang w:val="en-CA"/>
              </w:rPr>
              <w:t>TM</w:t>
            </w: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 xml:space="preserve">  Service:</w:t>
            </w:r>
            <w:r>
              <w:rPr>
                <w:i/>
                <w:iCs/>
                <w:sz w:val="20"/>
                <w:szCs w:val="22"/>
                <w:lang w:val="en-CA"/>
              </w:rPr>
              <w:t xml:space="preserve">  </w:t>
            </w:r>
            <w:r>
              <w:rPr>
                <w:sz w:val="20"/>
                <w:szCs w:val="22"/>
                <w:lang w:val="en-CA"/>
              </w:rPr>
              <w:t xml:space="preserve">Social Insurance Number: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20"/>
            <w:r>
              <w:rPr>
                <w:sz w:val="20"/>
                <w:szCs w:val="22"/>
                <w:lang w:val="en-CA"/>
              </w:rPr>
              <w:t xml:space="preserve">   Telephone: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21"/>
          </w:p>
          <w:p w14:paraId="7B3BAB08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22"/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23"/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24"/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25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26"/>
          </w:p>
          <w:p w14:paraId="3B1D55C8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shareholder:</w:t>
            </w:r>
            <w:r>
              <w:rPr>
                <w:sz w:val="20"/>
                <w:szCs w:val="22"/>
                <w:lang w:val="en-CA"/>
              </w:rPr>
              <w:t xml:space="preserve">  Number: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7" w:name="Texte11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27"/>
            <w:r>
              <w:rPr>
                <w:sz w:val="20"/>
                <w:szCs w:val="22"/>
                <w:lang w:val="en-CA"/>
              </w:rPr>
              <w:t xml:space="preserve">   Designation: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8" w:name="Texte12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28"/>
            <w:r>
              <w:rPr>
                <w:sz w:val="20"/>
                <w:szCs w:val="22"/>
                <w:lang w:val="en-CA"/>
              </w:rPr>
              <w:t xml:space="preserve">   Price/share: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9" w:name="Texte13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29"/>
          </w:p>
          <w:p w14:paraId="6F70A781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shareholder is not an individual</w:t>
            </w:r>
          </w:p>
          <w:p w14:paraId="4FD6F580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>Q</w:t>
            </w:r>
            <w:r w:rsidR="00CA3215">
              <w:rPr>
                <w:sz w:val="20"/>
                <w:szCs w:val="22"/>
                <w:lang w:val="en-CA"/>
              </w:rPr>
              <w:t>B</w:t>
            </w:r>
            <w:r>
              <w:rPr>
                <w:sz w:val="20"/>
                <w:szCs w:val="22"/>
                <w:lang w:val="en-CA"/>
              </w:rPr>
              <w:t xml:space="preserve">CA company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5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30"/>
            <w:r>
              <w:rPr>
                <w:sz w:val="20"/>
                <w:szCs w:val="22"/>
                <w:lang w:val="en-CA"/>
              </w:rPr>
              <w:t xml:space="preserve"> CBCA corporation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6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31"/>
            <w:r>
              <w:rPr>
                <w:sz w:val="20"/>
                <w:szCs w:val="22"/>
                <w:lang w:val="en-CA"/>
              </w:rPr>
              <w:t xml:space="preserve"> General partnership (S.E.N.C.)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7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32"/>
            <w:r>
              <w:rPr>
                <w:sz w:val="20"/>
                <w:szCs w:val="22"/>
                <w:lang w:val="en-CA"/>
              </w:rPr>
              <w:t xml:space="preserve"> Limited partnership (S.E.C.)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8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33"/>
            <w:r>
              <w:rPr>
                <w:sz w:val="20"/>
                <w:szCs w:val="22"/>
                <w:lang w:val="en-CA"/>
              </w:rPr>
              <w:t xml:space="preserve"> Association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bookmarkEnd w:id="34"/>
          </w:p>
          <w:p w14:paraId="0495103D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Name of representative: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5" w:name="Texte14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bookmarkEnd w:id="35"/>
          </w:p>
        </w:tc>
      </w:tr>
      <w:tr w:rsidR="00F3436D" w14:paraId="3EDF5AA7" w14:textId="77777777" w:rsidTr="00CA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716" w:type="dxa"/>
            <w:gridSpan w:val="2"/>
          </w:tcPr>
          <w:p w14:paraId="42F52B20" w14:textId="77777777" w:rsidR="00CA3215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br w:type="page"/>
            </w:r>
            <w:r>
              <w:rPr>
                <w:b/>
                <w:bCs/>
                <w:sz w:val="20"/>
                <w:szCs w:val="22"/>
                <w:lang w:val="en-CA"/>
              </w:rPr>
              <w:t>2.</w:t>
            </w:r>
            <w:r w:rsidR="00CA3215">
              <w:rPr>
                <w:sz w:val="20"/>
                <w:szCs w:val="22"/>
                <w:lang w:val="en-CA"/>
              </w:rPr>
              <w:t xml:space="preserve"> Name: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A3215"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528434F4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34F055AC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Shareholder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031389F2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director at federal level:</w:t>
            </w:r>
            <w:r>
              <w:rPr>
                <w:sz w:val="20"/>
                <w:szCs w:val="22"/>
                <w:lang w:val="en-CA"/>
              </w:rPr>
              <w:t xml:space="preserve"> Canadian 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if other, state citizenship: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1F9FAFF4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  <w:lang w:val="en-CA"/>
              </w:rPr>
              <w:t>TM</w:t>
            </w: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 xml:space="preserve">  Service:</w:t>
            </w:r>
            <w:r>
              <w:rPr>
                <w:i/>
                <w:iCs/>
                <w:sz w:val="20"/>
                <w:szCs w:val="22"/>
                <w:lang w:val="en-CA"/>
              </w:rPr>
              <w:t xml:space="preserve">  </w:t>
            </w:r>
            <w:r>
              <w:rPr>
                <w:sz w:val="20"/>
                <w:szCs w:val="22"/>
                <w:lang w:val="en-CA"/>
              </w:rPr>
              <w:t xml:space="preserve">Social Insurance Number: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Telephone: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4C2DEF78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1948B88C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shareholder:</w:t>
            </w:r>
            <w:r>
              <w:rPr>
                <w:sz w:val="20"/>
                <w:szCs w:val="22"/>
                <w:lang w:val="en-CA"/>
              </w:rPr>
              <w:t xml:space="preserve">  Number: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Designation: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Price/share: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15DC8032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shareholder is not an individual</w:t>
            </w:r>
          </w:p>
          <w:p w14:paraId="472EAD85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QBCA company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CBCA corporation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General partnership (S.E.N.C.)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Limited partnership (S.E.C.)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Association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64C3995C" w14:textId="77777777" w:rsidR="00F3436D" w:rsidRDefault="00CA3215" w:rsidP="00CA3215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Name of representative: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</w:tc>
      </w:tr>
      <w:tr w:rsidR="00F3436D" w14:paraId="14A7224C" w14:textId="77777777" w:rsidTr="00CA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716" w:type="dxa"/>
            <w:gridSpan w:val="2"/>
          </w:tcPr>
          <w:p w14:paraId="19A598A7" w14:textId="77777777" w:rsidR="00CA3215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3.</w:t>
            </w:r>
            <w:r w:rsidR="00CA3215">
              <w:rPr>
                <w:sz w:val="20"/>
                <w:szCs w:val="22"/>
                <w:lang w:val="en-CA"/>
              </w:rPr>
              <w:t xml:space="preserve"> Name: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A3215"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00DE0C4C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618A79FA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Shareholder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187658C5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director at federal level:</w:t>
            </w:r>
            <w:r>
              <w:rPr>
                <w:sz w:val="20"/>
                <w:szCs w:val="22"/>
                <w:lang w:val="en-CA"/>
              </w:rPr>
              <w:t xml:space="preserve"> Canadian 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if other, state citizenship: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0F38408E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  <w:lang w:val="en-CA"/>
              </w:rPr>
              <w:t>TM</w:t>
            </w: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 xml:space="preserve">  Service:</w:t>
            </w:r>
            <w:r>
              <w:rPr>
                <w:i/>
                <w:iCs/>
                <w:sz w:val="20"/>
                <w:szCs w:val="22"/>
                <w:lang w:val="en-CA"/>
              </w:rPr>
              <w:t xml:space="preserve">  </w:t>
            </w:r>
            <w:r>
              <w:rPr>
                <w:sz w:val="20"/>
                <w:szCs w:val="22"/>
                <w:lang w:val="en-CA"/>
              </w:rPr>
              <w:t xml:space="preserve">Social Insurance Number: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Telephone: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7C1149E5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3E4CCCE1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shareholder:</w:t>
            </w:r>
            <w:r>
              <w:rPr>
                <w:sz w:val="20"/>
                <w:szCs w:val="22"/>
                <w:lang w:val="en-CA"/>
              </w:rPr>
              <w:t xml:space="preserve">  Number: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Designation: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Price/share: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235CA2CA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shareholder is not an individual</w:t>
            </w:r>
          </w:p>
          <w:p w14:paraId="33DDEB10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QBCA company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CBCA corporation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General partnership (S.E.N.C.)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Limited partnership (S.E.C.)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Association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638F89D2" w14:textId="77777777" w:rsidR="00F3436D" w:rsidRDefault="00CA3215" w:rsidP="00CA3215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Name of representative: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</w:tc>
      </w:tr>
      <w:tr w:rsidR="00F3436D" w14:paraId="34979AEA" w14:textId="77777777" w:rsidTr="00CA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716" w:type="dxa"/>
            <w:gridSpan w:val="2"/>
          </w:tcPr>
          <w:p w14:paraId="6ADB6B63" w14:textId="77777777" w:rsidR="00CA3215" w:rsidRDefault="003A27FE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4.</w:t>
            </w:r>
            <w:r w:rsidR="00CA3215">
              <w:rPr>
                <w:sz w:val="20"/>
                <w:szCs w:val="22"/>
                <w:lang w:val="en-CA"/>
              </w:rPr>
              <w:t xml:space="preserve"> Name: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A3215"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CA3215"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7EB3B47D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4F20259B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Shareholder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1F4F9170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director at federal level:</w:t>
            </w:r>
            <w:r>
              <w:rPr>
                <w:sz w:val="20"/>
                <w:szCs w:val="22"/>
                <w:lang w:val="en-CA"/>
              </w:rPr>
              <w:t xml:space="preserve"> Canadian 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if other, state citizenship: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4A8B3F44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  <w:lang w:val="en-CA"/>
              </w:rPr>
              <w:t>TM</w:t>
            </w: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 xml:space="preserve">  Service:</w:t>
            </w:r>
            <w:r>
              <w:rPr>
                <w:i/>
                <w:iCs/>
                <w:sz w:val="20"/>
                <w:szCs w:val="22"/>
                <w:lang w:val="en-CA"/>
              </w:rPr>
              <w:t xml:space="preserve">  </w:t>
            </w:r>
            <w:r>
              <w:rPr>
                <w:sz w:val="20"/>
                <w:szCs w:val="22"/>
                <w:lang w:val="en-CA"/>
              </w:rPr>
              <w:t xml:space="preserve">Social Insurance Number: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Telephone: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5B06FBC7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35F5E699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shareholder:</w:t>
            </w:r>
            <w:r>
              <w:rPr>
                <w:sz w:val="20"/>
                <w:szCs w:val="22"/>
                <w:lang w:val="en-CA"/>
              </w:rPr>
              <w:t xml:space="preserve">  Number: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Designation: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Price/share: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359C453D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2"/>
                <w:lang w:val="en-CA"/>
              </w:rPr>
              <w:t>If shareholder is not an individual</w:t>
            </w:r>
          </w:p>
          <w:p w14:paraId="4718FDD7" w14:textId="77777777" w:rsidR="00CA3215" w:rsidRDefault="00CA3215" w:rsidP="00CA3215">
            <w:pPr>
              <w:widowControl w:val="0"/>
              <w:tabs>
                <w:tab w:val="left" w:pos="-1440"/>
                <w:tab w:val="left" w:pos="-720"/>
                <w:tab w:val="left" w:pos="191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191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QBCA company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CBCA corporation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General partnership (S.E.N.C.)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Limited partnership (S.E.C.)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Association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C3D0E">
              <w:rPr>
                <w:sz w:val="20"/>
                <w:szCs w:val="22"/>
              </w:rPr>
            </w:r>
            <w:r w:rsidR="00AC3D0E">
              <w:rPr>
                <w:sz w:val="20"/>
                <w:szCs w:val="22"/>
              </w:rPr>
              <w:fldChar w:fldCharType="separate"/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24CF024A" w14:textId="77777777" w:rsidR="00F3436D" w:rsidRDefault="00CA3215" w:rsidP="00CA3215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Name of representative: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</w:tc>
      </w:tr>
      <w:tr w:rsidR="00F3436D" w14:paraId="494E5F58" w14:textId="77777777" w:rsidTr="00CA3215">
        <w:trPr>
          <w:gridAfter w:val="1"/>
          <w:wAfter w:w="7" w:type="dxa"/>
        </w:trPr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C82B" w14:textId="77777777" w:rsidR="00F3436D" w:rsidRDefault="003A27FE" w:rsidP="00CA3215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ORGANIZATIONAL PROCEEDINGS</w:t>
            </w:r>
          </w:p>
          <w:p w14:paraId="32F1E633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Date of OP:</w:t>
            </w:r>
            <w:r>
              <w:rPr>
                <w:sz w:val="20"/>
                <w:szCs w:val="22"/>
                <w:lang w:val="en-GB"/>
              </w:rPr>
              <w:t xml:space="preserve"> incorporation:  yes </w:t>
            </w:r>
            <w:r w:rsidR="00F3436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other: </w:t>
            </w:r>
            <w:r w:rsidR="00F3436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t xml:space="preserve">By-laws:  </w:t>
            </w:r>
            <w:r>
              <w:rPr>
                <w:sz w:val="20"/>
                <w:lang w:val="en-GB"/>
              </w:rPr>
              <w:t xml:space="preserve">combined </w:t>
            </w:r>
            <w:r w:rsidR="00F3436D">
              <w:rPr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0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36"/>
            <w:r>
              <w:rPr>
                <w:sz w:val="20"/>
                <w:lang w:val="en-GB"/>
              </w:rPr>
              <w:t xml:space="preserve">   multi </w:t>
            </w:r>
            <w:r w:rsidR="00F3436D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1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37"/>
            <w:r>
              <w:rPr>
                <w:sz w:val="20"/>
                <w:lang w:val="en-GB"/>
              </w:rPr>
              <w:t xml:space="preserve">   solo </w:t>
            </w:r>
            <w:r w:rsidR="00F3436D">
              <w:rPr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2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38"/>
          </w:p>
          <w:p w14:paraId="0518FE6F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Type of book:</w:t>
            </w:r>
            <w:r>
              <w:rPr>
                <w:sz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lang w:val="en-GB"/>
              </w:rPr>
              <w:t>Lexcase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3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39"/>
            <w:r>
              <w:rPr>
                <w:sz w:val="20"/>
                <w:lang w:val="en-GB"/>
              </w:rPr>
              <w:t xml:space="preserve">   Regis</w:t>
            </w:r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4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0"/>
          </w:p>
          <w:p w14:paraId="2AE59BE0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lang w:val="en-GB"/>
              </w:rPr>
              <w:t>Lexcase</w:t>
            </w:r>
            <w:proofErr w:type="spellEnd"/>
            <w:r>
              <w:rPr>
                <w:b/>
                <w:bCs/>
                <w:i/>
                <w:i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Black </w:t>
            </w:r>
            <w:r w:rsidR="00F3436D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5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1"/>
            <w:r>
              <w:rPr>
                <w:sz w:val="20"/>
                <w:lang w:val="en-GB"/>
              </w:rPr>
              <w:t xml:space="preserve">   Red </w:t>
            </w:r>
            <w:r w:rsidR="00F3436D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6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2"/>
            <w:r>
              <w:rPr>
                <w:sz w:val="20"/>
                <w:lang w:val="en-GB"/>
              </w:rPr>
              <w:t xml:space="preserve">   Blue </w:t>
            </w:r>
            <w:r w:rsidR="00F3436D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7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3"/>
            <w:r>
              <w:rPr>
                <w:sz w:val="20"/>
                <w:lang w:val="en-GB"/>
              </w:rPr>
              <w:t xml:space="preserve">   Green </w:t>
            </w:r>
            <w:r w:rsidR="00F3436D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8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4"/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If Regis</w:t>
            </w:r>
            <w:r>
              <w:rPr>
                <w:b/>
                <w:bCs/>
                <w:position w:val="6"/>
                <w:sz w:val="16"/>
                <w:lang w:val="en-GB"/>
              </w:rPr>
              <w:t>TM</w:t>
            </w:r>
            <w:r>
              <w:rPr>
                <w:b/>
                <w:b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8 ½" </w:t>
            </w:r>
            <w:r w:rsidR="00F3436D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9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5"/>
            <w:r>
              <w:rPr>
                <w:sz w:val="20"/>
                <w:lang w:val="en-GB"/>
              </w:rPr>
              <w:t xml:space="preserve">   9 ¼" </w:t>
            </w:r>
            <w:r w:rsidR="00F3436D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0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6"/>
          </w:p>
          <w:p w14:paraId="4599B904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Seal:</w:t>
            </w:r>
            <w:r>
              <w:rPr>
                <w:sz w:val="20"/>
                <w:lang w:val="en-GB"/>
              </w:rPr>
              <w:t xml:space="preserve">  Desk </w:t>
            </w:r>
            <w:r w:rsidR="00F3436D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1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7"/>
            <w:r>
              <w:rPr>
                <w:sz w:val="20"/>
                <w:lang w:val="en-GB"/>
              </w:rPr>
              <w:t xml:space="preserve">   Pocket </w:t>
            </w:r>
            <w:r w:rsidR="00F3436D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2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8"/>
            <w:r>
              <w:rPr>
                <w:sz w:val="20"/>
                <w:lang w:val="en-GB"/>
              </w:rPr>
              <w:t xml:space="preserve">   </w:t>
            </w:r>
            <w:proofErr w:type="spellStart"/>
            <w:r>
              <w:rPr>
                <w:sz w:val="20"/>
                <w:lang w:val="en-GB"/>
              </w:rPr>
              <w:t>Markmaker</w:t>
            </w:r>
            <w:proofErr w:type="spellEnd"/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3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49"/>
          </w:p>
          <w:p w14:paraId="355BA3B9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ab/>
              <w:t>Corporate name engraved on seal</w:t>
            </w:r>
            <w:r>
              <w:rPr>
                <w:sz w:val="20"/>
                <w:lang w:val="en-GB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4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50"/>
            <w:r>
              <w:rPr>
                <w:sz w:val="20"/>
                <w:lang w:val="en-GB"/>
              </w:rPr>
              <w:t xml:space="preserve">   Other: </w:t>
            </w:r>
            <w:r w:rsidR="00F3436D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1" w:name="Texte15"/>
            <w:r>
              <w:rPr>
                <w:sz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51"/>
          </w:p>
          <w:p w14:paraId="17A4BECF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Footnote: </w:t>
            </w:r>
            <w:r>
              <w:rPr>
                <w:sz w:val="20"/>
                <w:lang w:val="en-GB"/>
              </w:rPr>
              <w:t xml:space="preserve"> Jurist </w:t>
            </w:r>
            <w:r w:rsidR="00F3436D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5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52"/>
            <w:r>
              <w:rPr>
                <w:sz w:val="20"/>
                <w:lang w:val="en-GB"/>
              </w:rPr>
              <w:t xml:space="preserve">   Firm </w:t>
            </w:r>
            <w:r w:rsidR="00F3436D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6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53"/>
            <w:r>
              <w:rPr>
                <w:sz w:val="20"/>
                <w:lang w:val="en-GB"/>
              </w:rPr>
              <w:t xml:space="preserve">   No name </w:t>
            </w:r>
            <w:r w:rsidR="00F3436D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7"/>
            <w:r>
              <w:rPr>
                <w:sz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54"/>
          </w:p>
          <w:p w14:paraId="2638D36F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Financial Institution or Bank:</w:t>
            </w:r>
          </w:p>
          <w:p w14:paraId="6D1400B2" w14:textId="77777777" w:rsidR="00F3436D" w:rsidRDefault="003A27FE" w:rsidP="00CA3215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 CIBC </w:t>
            </w:r>
            <w:r w:rsidR="00F3436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LB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BM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NBC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SB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RB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TDB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CP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F3436D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</w:p>
          <w:p w14:paraId="336B8F6C" w14:textId="77777777" w:rsidR="00F3436D" w:rsidRDefault="003A27FE" w:rsidP="00CA3215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   </w:t>
            </w:r>
            <w:r w:rsidR="00F3436D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2"/>
              </w:rPr>
            </w:r>
            <w:r w:rsidR="00F3436D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3436D">
              <w:rPr>
                <w:sz w:val="20"/>
                <w:szCs w:val="22"/>
              </w:rPr>
              <w:fldChar w:fldCharType="end"/>
            </w:r>
          </w:p>
          <w:p w14:paraId="4069E54C" w14:textId="77777777" w:rsidR="00F3436D" w:rsidRDefault="00F3436D" w:rsidP="00CA3215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A27FE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3A27FE">
              <w:rPr>
                <w:sz w:val="20"/>
                <w:szCs w:val="20"/>
                <w:lang w:val="en-GB"/>
              </w:rPr>
              <w:t xml:space="preserve">Individuals authorized to sign cheques: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A27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98E5DE4" w14:textId="77777777" w:rsidR="00F3436D" w:rsidRDefault="00F3436D" w:rsidP="00CA3215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A27FE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3A27FE">
              <w:rPr>
                <w:sz w:val="20"/>
                <w:szCs w:val="20"/>
                <w:lang w:val="en-GB"/>
              </w:rPr>
              <w:t xml:space="preserve">Individuals authorized to make banking transactions: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A27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5B4C008" w14:textId="77777777" w:rsidR="00F3436D" w:rsidRDefault="00F3436D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3A27FE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3A27FE">
              <w:rPr>
                <w:b/>
                <w:bCs/>
                <w:sz w:val="20"/>
                <w:lang w:val="en-GB"/>
              </w:rPr>
              <w:t xml:space="preserve">Accounting Firm: </w:t>
            </w:r>
            <w:r w:rsidR="003A27F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A27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 w:rsidR="003A27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237C255" w14:textId="77777777" w:rsidR="00F3436D" w:rsidRDefault="00F3436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A27FE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3A27FE">
              <w:rPr>
                <w:sz w:val="20"/>
                <w:szCs w:val="20"/>
                <w:lang w:val="en-GB"/>
              </w:rPr>
              <w:t xml:space="preserve">Address: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A27FE">
              <w:rPr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3A27FE">
              <w:rPr>
                <w:noProof/>
                <w:sz w:val="20"/>
                <w:szCs w:val="16"/>
              </w:rPr>
              <w:t> </w:t>
            </w:r>
            <w:r w:rsidR="003A27FE">
              <w:rPr>
                <w:noProof/>
                <w:sz w:val="20"/>
                <w:szCs w:val="16"/>
              </w:rPr>
              <w:t> </w:t>
            </w:r>
            <w:r w:rsidR="003A27FE">
              <w:rPr>
                <w:noProof/>
                <w:sz w:val="20"/>
                <w:szCs w:val="16"/>
              </w:rPr>
              <w:t> </w:t>
            </w:r>
            <w:r w:rsidR="003A27FE">
              <w:rPr>
                <w:noProof/>
                <w:sz w:val="20"/>
                <w:szCs w:val="16"/>
              </w:rPr>
              <w:t> </w:t>
            </w:r>
            <w:r w:rsidR="003A27FE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14:paraId="5026FF09" w14:textId="77777777" w:rsidR="00F3436D" w:rsidRDefault="003A27F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Accountant in charge: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436D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>ADVANCE \x390</w:instrText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Telephone: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0312D30A" w14:textId="77777777" w:rsidR="00F3436D" w:rsidRDefault="003A27F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Mission: verification </w:t>
            </w:r>
            <w:r w:rsidR="00F3436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examination report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notice to reader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public accountant with mission to be determined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0436E726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Financial year end: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</w:p>
        </w:tc>
      </w:tr>
    </w:tbl>
    <w:p w14:paraId="5EAC88D3" w14:textId="77777777" w:rsidR="00F3436D" w:rsidRDefault="00F3436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"/>
        <w:gridCol w:w="10451"/>
        <w:gridCol w:w="157"/>
      </w:tblGrid>
      <w:tr w:rsidR="00F3436D" w14:paraId="1B3BCBBE" w14:textId="77777777" w:rsidTr="00CA3215">
        <w:tc>
          <w:tcPr>
            <w:tcW w:w="10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FDB7" w14:textId="77777777" w:rsidR="00F3436D" w:rsidRDefault="00F3436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  <w:lang w:val="en-GB"/>
              </w:rPr>
            </w:pPr>
          </w:p>
          <w:p w14:paraId="46572102" w14:textId="77777777" w:rsidR="00CA3215" w:rsidRDefault="00CA3215" w:rsidP="00CA3215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DECLARATION</w:t>
            </w:r>
          </w:p>
          <w:p w14:paraId="179A272A" w14:textId="77777777" w:rsidR="00F3436D" w:rsidRDefault="003A27FE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8"/>
                <w:lang w:val="en-GB"/>
              </w:rPr>
              <w:t xml:space="preserve">Initial </w:t>
            </w:r>
            <w:r w:rsidR="00F3436D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8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8"/>
              </w:rPr>
            </w:r>
            <w:r w:rsidR="00AC3D0E">
              <w:rPr>
                <w:sz w:val="20"/>
                <w:szCs w:val="28"/>
              </w:rPr>
              <w:fldChar w:fldCharType="separate"/>
            </w:r>
            <w:r w:rsidR="00F3436D">
              <w:rPr>
                <w:sz w:val="20"/>
                <w:szCs w:val="28"/>
              </w:rPr>
              <w:fldChar w:fldCharType="end"/>
            </w:r>
            <w:bookmarkEnd w:id="55"/>
            <w:r>
              <w:rPr>
                <w:sz w:val="20"/>
                <w:szCs w:val="28"/>
                <w:lang w:val="en-GB"/>
              </w:rPr>
              <w:t xml:space="preserve">   Registration (if CBCA) </w:t>
            </w:r>
            <w:r w:rsidR="00F3436D">
              <w:rPr>
                <w:sz w:val="20"/>
                <w:szCs w:val="2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9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8"/>
              </w:rPr>
            </w:r>
            <w:r w:rsidR="00AC3D0E">
              <w:rPr>
                <w:sz w:val="20"/>
                <w:szCs w:val="28"/>
              </w:rPr>
              <w:fldChar w:fldCharType="separate"/>
            </w:r>
            <w:r w:rsidR="00F3436D">
              <w:rPr>
                <w:sz w:val="20"/>
                <w:szCs w:val="28"/>
              </w:rPr>
              <w:fldChar w:fldCharType="end"/>
            </w:r>
            <w:bookmarkEnd w:id="56"/>
            <w:r>
              <w:rPr>
                <w:sz w:val="20"/>
                <w:szCs w:val="28"/>
                <w:lang w:val="en-GB"/>
              </w:rPr>
              <w:t xml:space="preserve">                        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Number of employees: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0FDD3D25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the two main areas of business:</w:t>
            </w:r>
          </w:p>
          <w:p w14:paraId="357F6179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1st: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72CB3F2A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2nd: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7A4310C9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bookmarkStart w:id="57" w:name="OLE_LINK1"/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4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  <w:lang w:val="en-GB"/>
              </w:rPr>
              <w:t xml:space="preserve">   no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bookmarkEnd w:id="59"/>
          </w:p>
          <w:bookmarkEnd w:id="57"/>
          <w:p w14:paraId="79E7E9D3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Correspondence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4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bookmarkEnd w:id="60"/>
          </w:p>
          <w:p w14:paraId="510238C4" w14:textId="77777777" w:rsidR="00F3436D" w:rsidRDefault="003A27F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1" w:name="Texte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  <w:bookmarkEnd w:id="61"/>
          </w:p>
          <w:p w14:paraId="5D488D72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Places of business in Quebec other than head office </w:t>
            </w:r>
            <w:r w:rsidR="00F3436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4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b/>
                <w:bCs/>
                <w:sz w:val="20"/>
                <w:szCs w:val="20"/>
              </w:rPr>
            </w:r>
            <w:r w:rsidR="00AC3D0E">
              <w:rPr>
                <w:b/>
                <w:bCs/>
                <w:sz w:val="20"/>
                <w:szCs w:val="20"/>
              </w:rPr>
              <w:fldChar w:fldCharType="separate"/>
            </w:r>
            <w:r w:rsidR="00F3436D">
              <w:rPr>
                <w:b/>
                <w:bCs/>
                <w:sz w:val="20"/>
                <w:szCs w:val="20"/>
              </w:rPr>
              <w:fldChar w:fldCharType="end"/>
            </w:r>
            <w:bookmarkEnd w:id="62"/>
            <w:r>
              <w:rPr>
                <w:b/>
                <w:bCs/>
                <w:sz w:val="20"/>
                <w:szCs w:val="20"/>
                <w:lang w:val="en-GB"/>
              </w:rPr>
              <w:t xml:space="preserve">   Identical activities </w:t>
            </w:r>
            <w:r w:rsidR="00F3436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44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b/>
                <w:bCs/>
                <w:sz w:val="20"/>
                <w:szCs w:val="20"/>
              </w:rPr>
            </w:r>
            <w:r w:rsidR="00AC3D0E">
              <w:rPr>
                <w:b/>
                <w:bCs/>
                <w:sz w:val="20"/>
                <w:szCs w:val="20"/>
              </w:rPr>
              <w:fldChar w:fldCharType="separate"/>
            </w:r>
            <w:r w:rsidR="00F3436D">
              <w:rPr>
                <w:b/>
                <w:bCs/>
                <w:sz w:val="20"/>
                <w:szCs w:val="20"/>
              </w:rPr>
              <w:fldChar w:fldCharType="end"/>
            </w:r>
            <w:bookmarkEnd w:id="63"/>
            <w:r>
              <w:rPr>
                <w:b/>
                <w:bCs/>
                <w:sz w:val="20"/>
                <w:szCs w:val="20"/>
                <w:lang w:val="en-GB"/>
              </w:rPr>
              <w:t xml:space="preserve">   Other: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4" w:name="Texte1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  <w:bookmarkEnd w:id="64"/>
          </w:p>
          <w:p w14:paraId="43672AE0" w14:textId="77777777" w:rsidR="00F3436D" w:rsidRDefault="003A27F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67E4B2C2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no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4BAA9F15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Signing Officer: </w:t>
            </w:r>
            <w:r>
              <w:rPr>
                <w:sz w:val="20"/>
                <w:szCs w:val="20"/>
                <w:lang w:val="en-GB"/>
              </w:rPr>
              <w:t xml:space="preserve"> Marque d'Or </w:t>
            </w:r>
            <w:r w:rsidR="00F3436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fldChar w:fldCharType="separate"/>
            </w:r>
            <w:r w:rsidR="00F3436D"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sz w:val="20"/>
                <w:szCs w:val="20"/>
                <w:lang w:val="en-GB"/>
              </w:rPr>
              <w:t xml:space="preserve">Client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C3D0E">
              <w:rPr>
                <w:sz w:val="20"/>
                <w:szCs w:val="20"/>
              </w:rPr>
            </w:r>
            <w:r w:rsidR="00AC3D0E">
              <w:rPr>
                <w:sz w:val="20"/>
                <w:szCs w:val="20"/>
              </w:rPr>
              <w:fldChar w:fldCharType="separate"/>
            </w:r>
            <w:r w:rsidR="00F343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Other: 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</w:p>
          <w:p w14:paraId="6BA5C3F7" w14:textId="77777777" w:rsidR="00F3436D" w:rsidRDefault="003A27FE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Adoption of an assumed name:</w:t>
            </w:r>
          </w:p>
          <w:p w14:paraId="515BC4AE" w14:textId="77777777" w:rsidR="00F3436D" w:rsidRDefault="00F3436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A27FE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3A27FE">
              <w:rPr>
                <w:sz w:val="20"/>
                <w:szCs w:val="20"/>
                <w:lang w:val="en-CA"/>
              </w:rPr>
              <w:t xml:space="preserve">French version: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A27FE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3A27FE">
              <w:rPr>
                <w:noProof/>
              </w:rPr>
              <w:t> </w:t>
            </w:r>
            <w:r w:rsidR="003A27FE">
              <w:rPr>
                <w:noProof/>
              </w:rPr>
              <w:t> </w:t>
            </w:r>
            <w:r w:rsidR="003A27FE">
              <w:rPr>
                <w:noProof/>
              </w:rPr>
              <w:t> </w:t>
            </w:r>
            <w:r w:rsidR="003A27FE">
              <w:rPr>
                <w:noProof/>
              </w:rPr>
              <w:t> </w:t>
            </w:r>
            <w:r w:rsidR="003A27FE">
              <w:rPr>
                <w:noProof/>
              </w:rPr>
              <w:t> </w:t>
            </w:r>
            <w:r>
              <w:fldChar w:fldCharType="end"/>
            </w:r>
          </w:p>
          <w:p w14:paraId="48951B0E" w14:textId="77777777" w:rsidR="00F3436D" w:rsidRDefault="00F3436D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A27FE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3A27FE">
              <w:rPr>
                <w:sz w:val="20"/>
                <w:szCs w:val="20"/>
                <w:lang w:val="en-CA"/>
              </w:rPr>
              <w:t xml:space="preserve">English version: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A27FE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3A27FE">
              <w:rPr>
                <w:noProof/>
              </w:rPr>
              <w:t> </w:t>
            </w:r>
            <w:r w:rsidR="003A27FE">
              <w:rPr>
                <w:noProof/>
              </w:rPr>
              <w:t> </w:t>
            </w:r>
            <w:r w:rsidR="003A27FE">
              <w:rPr>
                <w:noProof/>
              </w:rPr>
              <w:t> </w:t>
            </w:r>
            <w:r w:rsidR="003A27FE">
              <w:rPr>
                <w:noProof/>
              </w:rPr>
              <w:t> </w:t>
            </w:r>
            <w:r w:rsidR="003A2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36D" w:rsidRPr="00005CC3" w14:paraId="5A4F2844" w14:textId="77777777" w:rsidTr="00CA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1" w:type="dxa"/>
          <w:wAfter w:w="157" w:type="dxa"/>
        </w:trPr>
        <w:tc>
          <w:tcPr>
            <w:tcW w:w="10451" w:type="dxa"/>
          </w:tcPr>
          <w:p w14:paraId="600401D4" w14:textId="77777777" w:rsidR="00F3436D" w:rsidRDefault="003A27FE">
            <w:pPr>
              <w:pStyle w:val="Heading1"/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NOTAX</w:t>
            </w:r>
            <w:r>
              <w:rPr>
                <w:position w:val="6"/>
                <w:lang w:val="en-CA"/>
              </w:rPr>
              <w:t xml:space="preserve">TM </w:t>
            </w:r>
            <w:r>
              <w:rPr>
                <w:sz w:val="28"/>
                <w:lang w:val="en-CA"/>
              </w:rPr>
              <w:t>SERVICE</w:t>
            </w:r>
          </w:p>
          <w:p w14:paraId="14C6F8A3" w14:textId="77777777" w:rsidR="00F3436D" w:rsidRDefault="003A27FE">
            <w:pPr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Has Revenue Canada already given you a business number (BN</w:t>
            </w:r>
            <w:proofErr w:type="gramStart"/>
            <w:r>
              <w:rPr>
                <w:b/>
                <w:bCs/>
                <w:sz w:val="20"/>
                <w:lang w:val="en-CA"/>
              </w:rPr>
              <w:t>)?:</w:t>
            </w:r>
            <w:proofErr w:type="gramEnd"/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F3436D"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5" w:name="Texte19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3436D">
              <w:rPr>
                <w:b/>
                <w:bCs/>
                <w:sz w:val="20"/>
              </w:rPr>
            </w:r>
            <w:r w:rsidR="00F3436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F3436D">
              <w:rPr>
                <w:b/>
                <w:bCs/>
                <w:sz w:val="20"/>
              </w:rPr>
              <w:fldChar w:fldCharType="end"/>
            </w:r>
            <w:bookmarkEnd w:id="65"/>
          </w:p>
          <w:p w14:paraId="303D37CB" w14:textId="77777777" w:rsidR="00F3436D" w:rsidRDefault="003A27FE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Starting date of business:   </w:t>
            </w:r>
            <w:r>
              <w:rPr>
                <w:sz w:val="20"/>
                <w:lang w:val="en-CA"/>
              </w:rPr>
              <w:t>Date of incorporation</w:t>
            </w:r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45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66"/>
            <w:r>
              <w:rPr>
                <w:sz w:val="20"/>
                <w:lang w:val="en-CA"/>
              </w:rPr>
              <w:t xml:space="preserve">   Other: </w:t>
            </w:r>
            <w:r w:rsidR="00F3436D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7" w:name="Texte20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67"/>
          </w:p>
          <w:p w14:paraId="37923186" w14:textId="77777777" w:rsidR="00F3436D" w:rsidRDefault="003A27FE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Sales volume (estimate): </w:t>
            </w:r>
            <w:r>
              <w:rPr>
                <w:sz w:val="20"/>
                <w:lang w:val="en-CA"/>
              </w:rPr>
              <w:t>$</w:t>
            </w:r>
            <w:r w:rsidR="00F3436D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8" w:name="Texte21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3436D">
              <w:rPr>
                <w:b/>
                <w:bCs/>
                <w:sz w:val="20"/>
              </w:rPr>
            </w:r>
            <w:r w:rsidR="00F3436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F3436D">
              <w:rPr>
                <w:b/>
                <w:bCs/>
                <w:sz w:val="20"/>
              </w:rPr>
              <w:fldChar w:fldCharType="end"/>
            </w:r>
            <w:bookmarkEnd w:id="68"/>
          </w:p>
          <w:p w14:paraId="7E82C628" w14:textId="77777777" w:rsidR="00F3436D" w:rsidRDefault="003A27FE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Period of remittance:</w:t>
            </w:r>
            <w:r>
              <w:rPr>
                <w:sz w:val="20"/>
                <w:lang w:val="en-CA"/>
              </w:rPr>
              <w:t xml:space="preserve">  Annually </w:t>
            </w:r>
            <w:r w:rsidR="00F3436D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6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69"/>
            <w:r>
              <w:rPr>
                <w:sz w:val="20"/>
                <w:lang w:val="en-CA"/>
              </w:rPr>
              <w:t xml:space="preserve">   Monthly </w:t>
            </w:r>
            <w:r w:rsidR="00F3436D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7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0"/>
            <w:r>
              <w:rPr>
                <w:sz w:val="20"/>
                <w:lang w:val="en-CA"/>
              </w:rPr>
              <w:t xml:space="preserve">   Quarterly </w:t>
            </w:r>
            <w:r w:rsidR="00F3436D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48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1"/>
          </w:p>
          <w:p w14:paraId="79F8DC9F" w14:textId="77777777" w:rsidR="00F3436D" w:rsidRDefault="003A27FE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Date at which you want your registration to come into force: </w:t>
            </w:r>
            <w:r>
              <w:rPr>
                <w:sz w:val="20"/>
                <w:lang w:val="en-CA"/>
              </w:rPr>
              <w:t xml:space="preserve">Date of incorporation </w:t>
            </w:r>
            <w:r w:rsidR="00F3436D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49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2"/>
            <w:r>
              <w:rPr>
                <w:sz w:val="20"/>
                <w:lang w:val="en-CA"/>
              </w:rPr>
              <w:t xml:space="preserve">   Other: </w:t>
            </w:r>
            <w:r w:rsidR="00F3436D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3" w:name="Texte22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73"/>
          </w:p>
          <w:p w14:paraId="5B34B5C6" w14:textId="77777777" w:rsidR="00F3436D" w:rsidRDefault="003A27FE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Does the company or corporation:</w:t>
            </w:r>
          </w:p>
          <w:p w14:paraId="102E4A12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beer or wine to consumers for home consumption </w:t>
            </w:r>
            <w:r w:rsidR="00F3436D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0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4"/>
          </w:p>
          <w:p w14:paraId="5ADC3F8C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tobacco </w:t>
            </w:r>
            <w:r w:rsidR="00F3436D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51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5"/>
            <w:r>
              <w:rPr>
                <w:sz w:val="20"/>
                <w:lang w:val="en-CA"/>
              </w:rPr>
              <w:t xml:space="preserve"> ............. in an automatic vending machines </w:t>
            </w:r>
            <w:r w:rsidR="00F3436D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52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6"/>
          </w:p>
          <w:p w14:paraId="4E7EC1BD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  <w:t xml:space="preserve">→ if yes, do you own the inventory    yes </w:t>
            </w:r>
            <w:r w:rsidR="00F3436D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53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7"/>
            <w:r>
              <w:rPr>
                <w:sz w:val="20"/>
                <w:lang w:val="en-CA"/>
              </w:rPr>
              <w:t xml:space="preserve">   no </w:t>
            </w:r>
            <w:r w:rsidR="00F3436D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54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8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P.S. : PLEASE DO NOT FORGET THE</w:t>
            </w:r>
          </w:p>
          <w:p w14:paraId="6FDB4E5E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alcoholic beverages for consumption on the premises </w:t>
            </w:r>
            <w:r w:rsidR="00F3436D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SOCIAL INSURANCE NUMBER</w:t>
            </w:r>
          </w:p>
          <w:p w14:paraId="4B5A5CC4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have a brewer's license </w:t>
            </w:r>
            <w:r w:rsidR="00F3436D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5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79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AND THE POWER OF ATTORNEY</w:t>
            </w:r>
          </w:p>
          <w:p w14:paraId="64A5A557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conduct logging operations </w:t>
            </w:r>
            <w:r w:rsidR="00F3436D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56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80"/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TO TRANSMIT</w:t>
            </w:r>
          </w:p>
          <w:p w14:paraId="41C4E827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Is it subject to </w:t>
            </w:r>
            <w:r>
              <w:rPr>
                <w:i/>
                <w:iCs/>
                <w:sz w:val="20"/>
                <w:lang w:val="en-CA"/>
              </w:rPr>
              <w:t>An Act respecting municipal taxation</w:t>
            </w:r>
            <w:r>
              <w:rPr>
                <w:sz w:val="20"/>
                <w:lang w:val="en-CA"/>
              </w:rPr>
              <w:t xml:space="preserve"> </w:t>
            </w:r>
            <w:r w:rsidR="00F3436D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57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81"/>
            <w:r>
              <w:rPr>
                <w:sz w:val="20"/>
                <w:lang w:val="en-CA"/>
              </w:rPr>
              <w:t xml:space="preserve"> </w:t>
            </w:r>
          </w:p>
          <w:p w14:paraId="3A0AE913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 you deal in the import or export business?</w:t>
            </w:r>
            <w:r>
              <w:rPr>
                <w:sz w:val="20"/>
                <w:lang w:val="en-CA"/>
              </w:rPr>
              <w:t xml:space="preserve">  Yes </w:t>
            </w:r>
            <w:r w:rsidR="00F3436D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58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82"/>
            <w:r>
              <w:rPr>
                <w:sz w:val="20"/>
                <w:lang w:val="en-CA"/>
              </w:rPr>
              <w:t xml:space="preserve">   No </w:t>
            </w:r>
            <w:r w:rsidR="00F3436D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59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83"/>
          </w:p>
          <w:p w14:paraId="4F9C4DA0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if yes, state the type of account:   Importer </w:t>
            </w:r>
            <w:r w:rsidR="00F3436D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60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84"/>
            <w:r>
              <w:rPr>
                <w:sz w:val="20"/>
                <w:lang w:val="en-CA"/>
              </w:rPr>
              <w:t xml:space="preserve">   Exporter </w:t>
            </w:r>
            <w:r w:rsidR="00F3436D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61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85"/>
            <w:r>
              <w:rPr>
                <w:sz w:val="20"/>
                <w:lang w:val="en-CA"/>
              </w:rPr>
              <w:t xml:space="preserve">   Import-Export </w:t>
            </w:r>
            <w:r w:rsidR="00F3436D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62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86"/>
            <w:r>
              <w:rPr>
                <w:sz w:val="20"/>
                <w:lang w:val="en-CA"/>
              </w:rPr>
              <w:t xml:space="preserve"> </w:t>
            </w:r>
          </w:p>
          <w:p w14:paraId="3A5AD728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State the type of goods you export: </w:t>
            </w:r>
            <w:r w:rsidR="00F3436D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7" w:name="Texte23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87"/>
          </w:p>
          <w:p w14:paraId="49FCDFD0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Estimated annual value of the exported goods: $</w:t>
            </w:r>
            <w:r w:rsidR="00F3436D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8" w:name="Texte24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88"/>
          </w:p>
          <w:p w14:paraId="052316F1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Are you a Franchisee?</w:t>
            </w:r>
            <w:r>
              <w:rPr>
                <w:sz w:val="20"/>
                <w:lang w:val="en-CA"/>
              </w:rPr>
              <w:t xml:space="preserve">  Yes </w:t>
            </w:r>
            <w:r w:rsidR="00F3436D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3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89"/>
            <w:r>
              <w:rPr>
                <w:sz w:val="20"/>
                <w:lang w:val="en-CA"/>
              </w:rPr>
              <w:t xml:space="preserve">   No </w:t>
            </w:r>
            <w:r w:rsidR="00F3436D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64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90"/>
            <w:r>
              <w:rPr>
                <w:sz w:val="20"/>
                <w:lang w:val="en-CA"/>
              </w:rPr>
              <w:t xml:space="preserve">        Name of the Franchisor: </w:t>
            </w:r>
            <w:r w:rsidR="00F3436D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1" w:name="Texte25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91"/>
          </w:p>
          <w:p w14:paraId="2E33D001" w14:textId="77777777" w:rsidR="00F3436D" w:rsidRDefault="003A27FE">
            <w:pPr>
              <w:tabs>
                <w:tab w:val="left" w:pos="342"/>
              </w:tabs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DEDUCTIONS AT SOURCE (DAS)</w:t>
            </w:r>
          </w:p>
          <w:p w14:paraId="14BF6F89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</w:t>
            </w:r>
            <w:r>
              <w:rPr>
                <w:b/>
                <w:bCs/>
                <w:sz w:val="20"/>
                <w:lang w:val="en-CA"/>
              </w:rPr>
              <w:t>first</w:t>
            </w:r>
            <w:r>
              <w:rPr>
                <w:sz w:val="20"/>
                <w:lang w:val="en-CA"/>
              </w:rPr>
              <w:t xml:space="preserve"> payment of wages will be: </w:t>
            </w:r>
            <w:r w:rsidR="00F3436D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2" w:name="Texte26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92"/>
            <w:r>
              <w:rPr>
                <w:sz w:val="20"/>
                <w:lang w:val="en-CA"/>
              </w:rPr>
              <w:t xml:space="preserve"> (day/month/year)</w:t>
            </w:r>
          </w:p>
          <w:p w14:paraId="0F26A4F4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How </w:t>
            </w:r>
            <w:r>
              <w:rPr>
                <w:b/>
                <w:bCs/>
                <w:sz w:val="20"/>
                <w:lang w:val="en-CA"/>
              </w:rPr>
              <w:t>often</w:t>
            </w:r>
            <w:r>
              <w:rPr>
                <w:sz w:val="20"/>
                <w:lang w:val="en-CA"/>
              </w:rPr>
              <w:t xml:space="preserve"> will you pay your employees or beneficiaries? </w:t>
            </w:r>
          </w:p>
          <w:p w14:paraId="5892D15F" w14:textId="77777777" w:rsidR="00F3436D" w:rsidRDefault="003A27FE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Daily </w:t>
            </w:r>
            <w:r w:rsidR="00F3436D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65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93"/>
            <w:r>
              <w:rPr>
                <w:sz w:val="20"/>
                <w:lang w:val="en-CA"/>
              </w:rPr>
              <w:t xml:space="preserve">   Weekly </w:t>
            </w:r>
            <w:r w:rsidR="00F3436D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66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94"/>
            <w:r>
              <w:rPr>
                <w:sz w:val="20"/>
                <w:lang w:val="en-CA"/>
              </w:rPr>
              <w:t xml:space="preserve">   Every two weeks </w:t>
            </w:r>
            <w:r w:rsidR="00F3436D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67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95"/>
            <w:r>
              <w:rPr>
                <w:sz w:val="20"/>
                <w:lang w:val="en-CA"/>
              </w:rPr>
              <w:t xml:space="preserve">   Monthly </w:t>
            </w:r>
            <w:r w:rsidR="00F3436D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68"/>
            <w:r>
              <w:rPr>
                <w:sz w:val="20"/>
                <w:lang w:val="en-CA"/>
              </w:rPr>
              <w:instrText xml:space="preserve"> FORMCHECKBOX </w:instrText>
            </w:r>
            <w:r w:rsidR="00AC3D0E">
              <w:rPr>
                <w:sz w:val="20"/>
              </w:rPr>
            </w:r>
            <w:r w:rsidR="00AC3D0E">
              <w:rPr>
                <w:sz w:val="20"/>
              </w:rPr>
              <w:fldChar w:fldCharType="separate"/>
            </w:r>
            <w:r w:rsidR="00F3436D">
              <w:rPr>
                <w:sz w:val="20"/>
              </w:rPr>
              <w:fldChar w:fldCharType="end"/>
            </w:r>
            <w:bookmarkEnd w:id="96"/>
          </w:p>
          <w:p w14:paraId="13771436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maximum number of </w:t>
            </w:r>
            <w:r>
              <w:rPr>
                <w:b/>
                <w:bCs/>
                <w:sz w:val="20"/>
                <w:lang w:val="en-CA"/>
              </w:rPr>
              <w:t>employees</w:t>
            </w:r>
            <w:r>
              <w:rPr>
                <w:sz w:val="20"/>
                <w:lang w:val="en-CA"/>
              </w:rPr>
              <w:t xml:space="preserve"> for the next 12 months: </w:t>
            </w:r>
            <w:r w:rsidR="00F3436D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7" w:name="Texte27"/>
            <w:r>
              <w:rPr>
                <w:sz w:val="20"/>
                <w:lang w:val="en-CA"/>
              </w:rPr>
              <w:instrText xml:space="preserve"> FORMTEXT </w:instrText>
            </w:r>
            <w:r w:rsidR="00F3436D">
              <w:rPr>
                <w:sz w:val="20"/>
              </w:rPr>
            </w:r>
            <w:r w:rsidR="00F343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436D">
              <w:rPr>
                <w:sz w:val="20"/>
              </w:rPr>
              <w:fldChar w:fldCharType="end"/>
            </w:r>
            <w:bookmarkEnd w:id="97"/>
          </w:p>
        </w:tc>
      </w:tr>
      <w:tr w:rsidR="00F3436D" w14:paraId="135F19FC" w14:textId="77777777" w:rsidTr="00CA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1" w:type="dxa"/>
          <w:wAfter w:w="157" w:type="dxa"/>
        </w:trPr>
        <w:tc>
          <w:tcPr>
            <w:tcW w:w="10451" w:type="dxa"/>
          </w:tcPr>
          <w:p w14:paraId="29C8B1F0" w14:textId="77777777" w:rsidR="00F3436D" w:rsidRDefault="003A27FE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ADMINISTRATION</w:t>
            </w:r>
          </w:p>
        </w:tc>
      </w:tr>
      <w:tr w:rsidR="00F3436D" w14:paraId="0C0CF547" w14:textId="77777777" w:rsidTr="00CA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1" w:type="dxa"/>
          <w:wAfter w:w="157" w:type="dxa"/>
        </w:trPr>
        <w:tc>
          <w:tcPr>
            <w:tcW w:w="10451" w:type="dxa"/>
          </w:tcPr>
          <w:p w14:paraId="42748B33" w14:textId="77777777" w:rsidR="00F3436D" w:rsidRDefault="003A27F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Date: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F3436D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8" w:name="Texte28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 w:rsidR="00F3436D">
              <w:rPr>
                <w:sz w:val="20"/>
                <w:szCs w:val="20"/>
              </w:rPr>
            </w:r>
            <w:r w:rsidR="00F343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3436D">
              <w:rPr>
                <w:sz w:val="20"/>
                <w:szCs w:val="20"/>
              </w:rPr>
              <w:fldChar w:fldCharType="end"/>
            </w:r>
            <w:bookmarkEnd w:id="98"/>
            <w:r>
              <w:rPr>
                <w:sz w:val="20"/>
                <w:szCs w:val="20"/>
                <w:lang w:val="en-CA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Order form no.: </w:t>
            </w:r>
            <w:r w:rsidR="00F3436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9" w:name="Texte29"/>
            <w:r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3436D">
              <w:rPr>
                <w:b/>
                <w:bCs/>
                <w:sz w:val="20"/>
                <w:szCs w:val="20"/>
              </w:rPr>
            </w:r>
            <w:r w:rsidR="00F3436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3436D">
              <w:rPr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14:paraId="682A5EC9" w14:textId="77777777" w:rsidR="003A27FE" w:rsidRDefault="003A27FE">
      <w:pPr>
        <w:rPr>
          <w:lang w:val="en-CA"/>
        </w:rPr>
      </w:pPr>
    </w:p>
    <w:sectPr w:rsidR="003A27FE" w:rsidSect="00F3436D">
      <w:footerReference w:type="default" r:id="rId12"/>
      <w:type w:val="continuous"/>
      <w:pgSz w:w="12240" w:h="15840" w:code="1"/>
      <w:pgMar w:top="1440" w:right="907" w:bottom="720" w:left="1022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5984D" w14:textId="77777777" w:rsidR="004A47F5" w:rsidRDefault="004A47F5" w:rsidP="002D2203">
      <w:r>
        <w:separator/>
      </w:r>
    </w:p>
  </w:endnote>
  <w:endnote w:type="continuationSeparator" w:id="0">
    <w:p w14:paraId="447CA7B6" w14:textId="77777777" w:rsidR="004A47F5" w:rsidRDefault="004A47F5" w:rsidP="002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F61D" w14:textId="77777777" w:rsidR="00F3436D" w:rsidRDefault="00CA3215">
    <w:pPr>
      <w:pStyle w:val="Footer"/>
      <w:rPr>
        <w:lang w:val="en-GB"/>
      </w:rPr>
    </w:pPr>
    <w:r>
      <w:rPr>
        <w:rFonts w:ascii="Arial" w:hAnsi="Arial" w:cs="Arial"/>
        <w:sz w:val="16"/>
        <w:lang w:val="en-GB"/>
      </w:rPr>
      <w:t>© Marque d’or – 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5323" w14:textId="77777777" w:rsidR="004A47F5" w:rsidRDefault="004A47F5" w:rsidP="002D2203">
      <w:r>
        <w:separator/>
      </w:r>
    </w:p>
  </w:footnote>
  <w:footnote w:type="continuationSeparator" w:id="0">
    <w:p w14:paraId="6B94046B" w14:textId="77777777" w:rsidR="004A47F5" w:rsidRDefault="004A47F5" w:rsidP="002D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3215"/>
    <w:rsid w:val="00005CC3"/>
    <w:rsid w:val="003A27FE"/>
    <w:rsid w:val="004A47F5"/>
    <w:rsid w:val="00AC3D0E"/>
    <w:rsid w:val="00CA3215"/>
    <w:rsid w:val="00F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2BA427"/>
  <w15:docId w15:val="{9B872C9D-6A56-4ACE-9F9C-A7C1803B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36D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F3436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3436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F3436D"/>
    <w:pPr>
      <w:keepNext/>
      <w:widowControl w:val="0"/>
      <w:autoSpaceDE w:val="0"/>
      <w:autoSpaceDN w:val="0"/>
      <w:adjustRightInd w:val="0"/>
      <w:spacing w:line="120" w:lineRule="exact"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F3436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after="58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3436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F3436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unhideWhenUsed/>
    <w:rsid w:val="00CA32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o.info@dyedurham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5C3946CEC744999DEFA453CB5C671" ma:contentTypeVersion="10" ma:contentTypeDescription="Create a new document." ma:contentTypeScope="" ma:versionID="214ab5df58215dc96dbb1e135a12dbc0">
  <xsd:schema xmlns:xsd="http://www.w3.org/2001/XMLSchema" xmlns:xs="http://www.w3.org/2001/XMLSchema" xmlns:p="http://schemas.microsoft.com/office/2006/metadata/properties" xmlns:ns3="c34f578d-f65d-4457-a907-49ad666963b6" xmlns:ns4="1089e408-8aba-4a48-befa-f88df15bbee3" targetNamespace="http://schemas.microsoft.com/office/2006/metadata/properties" ma:root="true" ma:fieldsID="a947dbf3e53c77b6adb808ea2b85fe3d" ns3:_="" ns4:_="">
    <xsd:import namespace="c34f578d-f65d-4457-a907-49ad666963b6"/>
    <xsd:import namespace="1089e408-8aba-4a48-befa-f88df15bb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78d-f65d-4457-a907-49ad66696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9e408-8aba-4a48-befa-f88df15bb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68273-3430-4A0D-AD7F-CDF949EB7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f578d-f65d-4457-a907-49ad666963b6"/>
    <ds:schemaRef ds:uri="1089e408-8aba-4a48-befa-f88df15bb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28E61-DD48-4D0E-B6D7-BFF549F68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D385D-D604-4C82-AC3A-BFE5175FE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8796</Characters>
  <Application>Microsoft Office Word</Application>
  <DocSecurity>4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10318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2</cp:revision>
  <cp:lastPrinted>2008-01-23T15:16:00Z</cp:lastPrinted>
  <dcterms:created xsi:type="dcterms:W3CDTF">2019-12-06T21:51:00Z</dcterms:created>
  <dcterms:modified xsi:type="dcterms:W3CDTF">2019-12-06T21:51:00Z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0x010100D5A5C3946CEC744999DEFA453CB5C671</vt:lpwstr>
  </property>
</Properties>
</file>